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D06D">
      <w:pPr>
        <w:spacing w:after="160" w:line="278" w:lineRule="auto"/>
        <w:jc w:val="center"/>
        <w:rPr>
          <w:rFonts w:hint="eastAsia" w:ascii="方正小标宋_GBK" w:eastAsia="方正小标宋_GBK"/>
          <w:sz w:val="44"/>
          <w:szCs w:val="44"/>
          <w14:ligatures w14:val="none"/>
        </w:rPr>
      </w:pPr>
      <w:r>
        <w:rPr>
          <w:rFonts w:hint="eastAsia" w:ascii="方正小标宋_GBK" w:eastAsia="方正小标宋_GBK"/>
          <w:sz w:val="44"/>
          <w:szCs w:val="44"/>
          <w14:ligatures w14:val="none"/>
        </w:rPr>
        <w:t>经济管理学院2025—2026学年家庭经济困难研究生拟认定人选名单公示</w:t>
      </w:r>
    </w:p>
    <w:p w14:paraId="1E62FFBC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全院师生：</w:t>
      </w:r>
    </w:p>
    <w:p w14:paraId="4BF9C7BA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根据学校《重庆文理学院关于做好2025-2026学年家庭经济困难研究生认定工作的通知》文件精神，本着公开、公正、公平原则，经学生申请、年级评议小组评议、学院奖助工作评审领导小组审核等环节，拟认定许婧铃、郭清荷等21名同学为2025—2026学年家庭经济困难研究生人选。现面向全院师生进行公示。</w:t>
      </w:r>
    </w:p>
    <w:p w14:paraId="01B8E12B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公示期为2025年12月13日—12月15日，公示渠道为经济管理学院网站、经济管理学院研究生年级QQ群。</w:t>
      </w:r>
    </w:p>
    <w:p w14:paraId="314D535D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公示期间，若对公示对象或评审结果有异议，请通过电话或邮件向学院反映，反映问题要实事求是，真实署名，以方便调查核实与沟通联系。</w:t>
      </w:r>
    </w:p>
    <w:p w14:paraId="599720E3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联系电话：023-49685276</w:t>
      </w:r>
    </w:p>
    <w:p w14:paraId="3C93BC96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邮 箱：</w:t>
      </w: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fldChar w:fldCharType="begin"/>
      </w: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instrText xml:space="preserve"> HYPERLINK "mailto:224161255@qq.com" </w:instrText>
      </w: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fldChar w:fldCharType="separate"/>
      </w:r>
      <w:r>
        <w:rPr>
          <w:rFonts w:hint="eastAsia" w:ascii="方正仿宋_GBK" w:eastAsia="方正仿宋_GBK"/>
          <w:sz w:val="32"/>
          <w:szCs w:val="32"/>
          <w14:ligatures w14:val="none"/>
        </w:rPr>
        <w:t>224161255@qq.com</w:t>
      </w: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fldChar w:fldCharType="end"/>
      </w:r>
    </w:p>
    <w:p w14:paraId="3E8F52B7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地 址：镜湖楼 2309</w:t>
      </w:r>
    </w:p>
    <w:p w14:paraId="68B0AD9C">
      <w:pPr>
        <w:spacing w:after="160" w:line="278" w:lineRule="auto"/>
        <w:ind w:firstLine="5440" w:firstLineChars="17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经济管理学院</w:t>
      </w:r>
    </w:p>
    <w:p w14:paraId="51064847">
      <w:pPr>
        <w:spacing w:after="160" w:line="278" w:lineRule="auto"/>
        <w:ind w:firstLine="5120" w:firstLineChars="16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  <w14:ligatures w14:val="none"/>
        </w:rPr>
        <w:t>2025年12月13日</w:t>
      </w:r>
    </w:p>
    <w:p w14:paraId="567F8CC9">
      <w:pPr>
        <w:spacing w:after="160" w:line="278" w:lineRule="auto"/>
        <w:ind w:firstLine="640" w:firstLineChars="200"/>
        <w:jc w:val="left"/>
        <w:rPr>
          <w:rFonts w:hint="eastAsia" w:ascii="方正仿宋_GBK" w:eastAsia="方正仿宋_GBK"/>
          <w:sz w:val="32"/>
          <w:szCs w:val="32"/>
          <w14:ligatures w14:val="none"/>
        </w:rPr>
      </w:pPr>
      <w:r>
        <w:rPr>
          <w:rFonts w:hint="eastAsia" w:ascii="方正仿宋_GBK" w:eastAsia="方正仿宋_GBK"/>
          <w:sz w:val="32"/>
          <w:szCs w:val="32"/>
          <w14:ligatures w14:val="none"/>
        </w:rPr>
        <w:br w:type="page"/>
      </w:r>
    </w:p>
    <w:p w14:paraId="25C30005">
      <w:r>
        <w:rPr>
          <w:rFonts w:hint="eastAsia"/>
        </w:rPr>
        <w:t>具体名单如下：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320"/>
        <w:gridCol w:w="1168"/>
        <w:gridCol w:w="1454"/>
        <w:gridCol w:w="1489"/>
        <w:gridCol w:w="1167"/>
        <w:gridCol w:w="1167"/>
      </w:tblGrid>
      <w:tr w14:paraId="29DE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541" w:type="dxa"/>
            <w:shd w:val="clear" w:color="auto" w:fill="FFFFFF"/>
            <w:vAlign w:val="center"/>
          </w:tcPr>
          <w:p w14:paraId="689A05F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86AEE2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学号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7C4303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51BC355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班级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4A11C7D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自评类型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3D2AC65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辅导员认定类型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2AE9AC8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学院认定类型</w:t>
            </w:r>
          </w:p>
        </w:tc>
      </w:tr>
      <w:tr w14:paraId="0D0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3796D0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3EE296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202509015042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536AF34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许婧铃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3148BD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568E71F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EE218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715B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</w:tr>
      <w:tr w14:paraId="2457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AA4925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5AEA39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202509015024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1A6245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郭清荷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54303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6964958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C5231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D81A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</w:tr>
      <w:tr w14:paraId="16A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5DD26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E92209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202509015028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3ED6F0B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汪先进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141A60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31C814E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20152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3236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</w:tr>
      <w:tr w14:paraId="173A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A6108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F41688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202509015041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6EF863F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赵开欣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B658C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5F84E6C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A4A3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AE3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</w:tr>
      <w:tr w14:paraId="6612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AD6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7BBD88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202509015005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39694AA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朱荟霖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3908FB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51A4780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26ED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3E291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特别困难</w:t>
            </w:r>
          </w:p>
        </w:tc>
      </w:tr>
      <w:tr w14:paraId="76AB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7958E3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741FF8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202509015016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411E5A6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邓雅文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CC652D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21DA548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6687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442F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6431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D218C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0A2E58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202509015017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3E18BCA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晋佳欣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5E305F8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18BD824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6953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2CD8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3B61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00E9C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B1A7F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202509015038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13EB81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赵雪钰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D7BA57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34EFF72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8E5E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C9ABF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3C5E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62F4D2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4C7461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202509015022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6032DE3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范琳婧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FD86EF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6E03601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9D7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00AB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7630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0E4012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0E85D1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202509015009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6501F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黄杰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5FD6A31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362E6DC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012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AFFA5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6A22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BBC6B0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D2F05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53F99A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兰智文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508CE99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7C19582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04E10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A5CC1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4C04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CA4AF3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AC9E23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202509015032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47B610F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焦玉鑫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1E6C39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1CB27DC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4BD28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58D3B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5E7B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C48F4E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F32E83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202509015033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0DB0160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袁丽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46B698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6CCE172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D34F0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305C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609F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654F33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86FCD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202509015025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622DDD6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全晓艳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D656B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1557949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24745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F1F0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比较困难</w:t>
            </w:r>
          </w:p>
        </w:tc>
      </w:tr>
      <w:tr w14:paraId="77C9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0DFC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B473C7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202509015002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30B826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王赛文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389105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76AC8E5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26DB0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021DD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  <w:tr w14:paraId="7568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3A2896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43EF5A8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202509015039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5198D2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肖越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B071F7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4B06644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826DE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4F6C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  <w:tr w14:paraId="405B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D29F52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8337BE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202509015045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0B25C8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邓敏佳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7ED13A5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3C3B3CF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val="en-US" w:eastAsia="zh-CN" w:bidi="ar"/>
              </w:rPr>
              <w:t>比较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9701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B1BA7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  <w:tr w14:paraId="52AD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9D47C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EFFB65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202509015006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36B2D9C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史卓昕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C03AA2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0230868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8FA7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1A7C1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  <w:tr w14:paraId="5377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DA1981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6FC9C6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202509015029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70D22E6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王亚娟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319B7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160D85C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5A202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C316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  <w:tr w14:paraId="22B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C2BB1B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3576BD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202509015030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491D657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陶秋雨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490AE87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69BC43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743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1A30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  <w:tr w14:paraId="3F61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60D175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E1F42C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202509015031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14:paraId="153C304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庞文凤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379013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25会计（研）1</w:t>
            </w:r>
          </w:p>
        </w:tc>
        <w:tc>
          <w:tcPr>
            <w:tcW w:w="1489" w:type="dxa"/>
            <w:shd w:val="clear" w:color="auto" w:fill="FFFFFF"/>
            <w:vAlign w:val="center"/>
          </w:tcPr>
          <w:p w14:paraId="333853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D6E77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D3832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lang w:bidi="ar"/>
              </w:rPr>
              <w:t>一般困难</w:t>
            </w:r>
          </w:p>
        </w:tc>
      </w:tr>
    </w:tbl>
    <w:p w14:paraId="4D5370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314F2E93-C4D5-43E1-9506-E7DA41BFFD4C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FDB2CCB-0EEC-4B70-B421-69A4EE3F553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B77A493-6E04-4954-83E0-6F3126C927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EC"/>
    <w:rsid w:val="002712EC"/>
    <w:rsid w:val="00716ECC"/>
    <w:rsid w:val="00F33D4C"/>
    <w:rsid w:val="00F52201"/>
    <w:rsid w:val="05CF6B6E"/>
    <w:rsid w:val="0E745233"/>
    <w:rsid w:val="17572E17"/>
    <w:rsid w:val="1A776764"/>
    <w:rsid w:val="246F746A"/>
    <w:rsid w:val="252A3CC2"/>
    <w:rsid w:val="50390FD5"/>
    <w:rsid w:val="5AC962FF"/>
    <w:rsid w:val="669E4476"/>
    <w:rsid w:val="73565C82"/>
    <w:rsid w:val="793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853</Words>
  <Characters>1182</Characters>
  <Lines>10</Lines>
  <Paragraphs>2</Paragraphs>
  <TotalTime>0</TotalTime>
  <ScaleCrop>false</ScaleCrop>
  <LinksUpToDate>false</LinksUpToDate>
  <CharactersWithSpaces>1194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2025-12-12T06:16:00Z</dcterms:created>
  <dc:creator>WSW</dc:creator>
  <cp:lastModifiedBy>无敌 冒冒</cp:lastModifiedBy>
  <dcterms:modified xsi:type="dcterms:W3CDTF">2025-12-13T06:21:05Z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eyJoZGlkIjoiODFjZTNlNTI2NGEwZTMxYmFlMWZiMTJhNGVlZTk0N2UiLCJ1c2VySWQiOiIyMTQ0NTY4MTcifQ==</vt:lpwstr>
  </property>
  <property fmtid="{D5CDD505-2E9C-101B-9397-08002B2CF9AE}" pid="4" name="ICV">
    <vt:lpwstr>88AE1AD78FEC4B79B303EC28BA6C7469_12</vt:lpwstr>
  </property>
</Properties>
</file>